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C3" w:rsidRDefault="002E59C3" w:rsidP="002E59C3">
      <w:pPr>
        <w:jc w:val="both"/>
      </w:pPr>
      <w:r>
        <w:t xml:space="preserve"> Сайт Федорова Евгения  Евгеньевича</w:t>
      </w:r>
    </w:p>
    <w:p w:rsidR="005912FB" w:rsidRDefault="0045184A" w:rsidP="002E59C3">
      <w:pPr>
        <w:jc w:val="both"/>
      </w:pPr>
      <w:hyperlink r:id="rId4" w:history="1">
        <w:r w:rsidR="002E59C3" w:rsidRPr="00EC43CB">
          <w:rPr>
            <w:rStyle w:val="a3"/>
          </w:rPr>
          <w:t>https://fedoroff.net/load/maps/karta/karta_prirodnykh_zon_rossii_i_biologicheskie_resursy/90-1-0-1116</w:t>
        </w:r>
      </w:hyperlink>
    </w:p>
    <w:p w:rsidR="002E59C3" w:rsidRDefault="0045184A" w:rsidP="002E59C3">
      <w:pPr>
        <w:jc w:val="both"/>
      </w:pPr>
      <w:hyperlink r:id="rId5" w:history="1">
        <w:r w:rsidR="00D7289E" w:rsidRPr="00EC43CB">
          <w:rPr>
            <w:rStyle w:val="a3"/>
          </w:rPr>
          <w:t>https://www.sharada.ru/pdf-maps?=&amp;catid=20009&amp;ext_custom_20=%D1%83%D1%87%D0%B5%D0%B1%D0%BD%D0%B0%D1%8F&amp;flt_force_values=1&amp;pf=1</w:t>
        </w:r>
      </w:hyperlink>
    </w:p>
    <w:p w:rsidR="00D7289E" w:rsidRDefault="00D7289E" w:rsidP="002E59C3">
      <w:pPr>
        <w:jc w:val="both"/>
      </w:pPr>
      <w:r>
        <w:t>Карты Ивановской области</w:t>
      </w:r>
    </w:p>
    <w:p w:rsidR="00D7289E" w:rsidRDefault="0045184A" w:rsidP="002E59C3">
      <w:pPr>
        <w:jc w:val="both"/>
      </w:pPr>
      <w:hyperlink r:id="rId6" w:history="1">
        <w:r w:rsidR="00D7289E" w:rsidRPr="00EC43CB">
          <w:rPr>
            <w:rStyle w:val="a3"/>
          </w:rPr>
          <w:t>https://www.sharada.ru/katalog/Ivanovskaja_oblast_/-25_145?&amp;pf=1&amp;flt_force_values=1&amp;search_subcats=1</w:t>
        </w:r>
      </w:hyperlink>
    </w:p>
    <w:p w:rsidR="00D7289E" w:rsidRDefault="00D7289E" w:rsidP="002E59C3">
      <w:pPr>
        <w:jc w:val="both"/>
      </w:pPr>
      <w:r>
        <w:t>Экологический центр Экосистема</w:t>
      </w:r>
    </w:p>
    <w:p w:rsidR="00D7289E" w:rsidRDefault="0045184A" w:rsidP="002E59C3">
      <w:pPr>
        <w:jc w:val="both"/>
      </w:pPr>
      <w:hyperlink r:id="rId7" w:history="1">
        <w:r w:rsidR="00D7289E" w:rsidRPr="00EC43CB">
          <w:rPr>
            <w:rStyle w:val="a3"/>
          </w:rPr>
          <w:t>https://ecosystema.ru/08nature/world/geoussr/index.html</w:t>
        </w:r>
      </w:hyperlink>
    </w:p>
    <w:p w:rsidR="002C53E1" w:rsidRDefault="002C53E1" w:rsidP="002E59C3">
      <w:pPr>
        <w:jc w:val="both"/>
      </w:pPr>
      <w:proofErr w:type="spellStart"/>
      <w:r>
        <w:t>Геопортал</w:t>
      </w:r>
      <w:proofErr w:type="spellEnd"/>
      <w:r>
        <w:t xml:space="preserve"> Русского географического общества</w:t>
      </w:r>
    </w:p>
    <w:p w:rsidR="002C53E1" w:rsidRDefault="00AC7C3F" w:rsidP="002E59C3">
      <w:pPr>
        <w:jc w:val="both"/>
      </w:pPr>
      <w:hyperlink r:id="rId8" w:history="1">
        <w:r w:rsidRPr="003542CB">
          <w:rPr>
            <w:rStyle w:val="a3"/>
          </w:rPr>
          <w:t>https://geoportal.rgo.ru/catalog/topograficheskie-karty/voenno-topograficheskaya-karta-evropeyskoy-rossii-m-1126-000</w:t>
        </w:r>
      </w:hyperlink>
    </w:p>
    <w:p w:rsidR="00AC7C3F" w:rsidRDefault="00AC7C3F" w:rsidP="002E59C3">
      <w:pPr>
        <w:jc w:val="both"/>
      </w:pPr>
      <w:r>
        <w:t>Топографические карты. Трасса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р</w:t>
      </w:r>
      <w:proofErr w:type="gramEnd"/>
      <w:r>
        <w:t>у</w:t>
      </w:r>
      <w:proofErr w:type="spellEnd"/>
    </w:p>
    <w:p w:rsidR="00AC7C3F" w:rsidRDefault="00AC7C3F" w:rsidP="002E59C3">
      <w:pPr>
        <w:jc w:val="both"/>
      </w:pPr>
      <w:r w:rsidRPr="00AC7C3F">
        <w:t>https://www.trasa.ru/topomap/content/o37.html</w:t>
      </w:r>
    </w:p>
    <w:p w:rsidR="00D7289E" w:rsidRDefault="00AC7C3F" w:rsidP="002E59C3">
      <w:pPr>
        <w:jc w:val="both"/>
      </w:pPr>
      <w:r>
        <w:t>Топографическая карта Европейской России</w:t>
      </w:r>
    </w:p>
    <w:p w:rsidR="002C53E1" w:rsidRDefault="00AC7C3F" w:rsidP="002E59C3">
      <w:pPr>
        <w:jc w:val="both"/>
      </w:pPr>
      <w:hyperlink r:id="rId9" w:history="1">
        <w:r w:rsidRPr="003542CB">
          <w:rPr>
            <w:rStyle w:val="a3"/>
          </w:rPr>
          <w:t>http://www.etomesto.ru/map-atlas_topo-russia/</w:t>
        </w:r>
      </w:hyperlink>
    </w:p>
    <w:p w:rsidR="00AC7C3F" w:rsidRDefault="00AC7C3F" w:rsidP="002E59C3">
      <w:pPr>
        <w:jc w:val="both"/>
      </w:pPr>
      <w:r>
        <w:t>Топографические карты и описания</w:t>
      </w:r>
    </w:p>
    <w:p w:rsidR="00AC7C3F" w:rsidRDefault="00AC7C3F" w:rsidP="002E59C3">
      <w:pPr>
        <w:jc w:val="both"/>
      </w:pPr>
      <w:hyperlink r:id="rId10" w:history="1">
        <w:r w:rsidRPr="003542CB">
          <w:rPr>
            <w:rStyle w:val="a3"/>
          </w:rPr>
          <w:t>https://topmap.narod.ru/indexn.html</w:t>
        </w:r>
      </w:hyperlink>
    </w:p>
    <w:p w:rsidR="00C92DB1" w:rsidRDefault="00C92DB1" w:rsidP="002E59C3">
      <w:pPr>
        <w:jc w:val="both"/>
      </w:pPr>
      <w:r>
        <w:t>Карты России для скачивания</w:t>
      </w:r>
    </w:p>
    <w:p w:rsidR="00C92DB1" w:rsidRDefault="00C92DB1" w:rsidP="002E59C3">
      <w:pPr>
        <w:jc w:val="both"/>
      </w:pPr>
      <w:hyperlink r:id="rId11" w:history="1">
        <w:r w:rsidRPr="003542CB">
          <w:rPr>
            <w:rStyle w:val="a3"/>
          </w:rPr>
          <w:t>http://russia-karta.ru/russia.htm</w:t>
        </w:r>
      </w:hyperlink>
    </w:p>
    <w:p w:rsidR="00C92DB1" w:rsidRDefault="00C92DB1" w:rsidP="002E59C3">
      <w:pPr>
        <w:jc w:val="both"/>
      </w:pPr>
    </w:p>
    <w:p w:rsidR="00AC7C3F" w:rsidRDefault="00AC7C3F" w:rsidP="002E59C3">
      <w:pPr>
        <w:jc w:val="both"/>
      </w:pPr>
    </w:p>
    <w:sectPr w:rsidR="00AC7C3F" w:rsidSect="0059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2E59C3"/>
    <w:rsid w:val="002C53E1"/>
    <w:rsid w:val="002E59C3"/>
    <w:rsid w:val="0045184A"/>
    <w:rsid w:val="005912FB"/>
    <w:rsid w:val="00AC7C3F"/>
    <w:rsid w:val="00C92DB1"/>
    <w:rsid w:val="00D7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9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portal.rgo.ru/catalog/topograficheskie-karty/voenno-topograficheskaya-karta-evropeyskoy-rossii-m-1126-0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cosystema.ru/08nature/world/geoussr/index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harada.ru/katalog/Ivanovskaja_oblast_/-25_145?&amp;pf=1&amp;flt_force_values=1&amp;search_subcats=1" TargetMode="External"/><Relationship Id="rId11" Type="http://schemas.openxmlformats.org/officeDocument/2006/relationships/hyperlink" Target="http://russia-karta.ru/russia.htm" TargetMode="External"/><Relationship Id="rId5" Type="http://schemas.openxmlformats.org/officeDocument/2006/relationships/hyperlink" Target="https://www.sharada.ru/pdf-maps?=&amp;catid=20009&amp;ext_custom_20=%D1%83%D1%87%D0%B5%D0%B1%D0%BD%D0%B0%D1%8F&amp;flt_force_values=1&amp;pf=1" TargetMode="External"/><Relationship Id="rId10" Type="http://schemas.openxmlformats.org/officeDocument/2006/relationships/hyperlink" Target="https://topmap.narod.ru/indexn.html" TargetMode="External"/><Relationship Id="rId4" Type="http://schemas.openxmlformats.org/officeDocument/2006/relationships/hyperlink" Target="https://fedoroff.net/load/maps/karta/karta_prirodnykh_zon_rossii_i_biologicheskie_resursy/90-1-0-1116" TargetMode="External"/><Relationship Id="rId9" Type="http://schemas.openxmlformats.org/officeDocument/2006/relationships/hyperlink" Target="http://www.etomesto.ru/map-atlas_topo-russ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2025-01-20T13:44:00Z</dcterms:created>
  <dcterms:modified xsi:type="dcterms:W3CDTF">2025-02-11T13:51:00Z</dcterms:modified>
</cp:coreProperties>
</file>